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7135a52" w14:textId="7135a5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482ACC">
        <w:rPr>
          <w:color w:val="FF0000"/>
        </w:rPr>
        <w:t>72</w:t>
      </w:r>
      <w:r w:rsidRPr="000B30FA" w:rsidR="00AE1F41">
        <w:t>. St-</w:t>
      </w:r>
      <w:r w:rsidR="00482ACC">
        <w:t>1576/2022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60571A">
        <w:t>72</w:t>
      </w:r>
      <w:r w:rsidRPr="000B30FA" w:rsidR="00884690">
        <w:t>. St</w:t>
      </w:r>
      <w:r w:rsidRPr="000B30FA" w:rsidR="00B13065">
        <w:t>-</w:t>
      </w:r>
      <w:r w:rsidR="00482ACC">
        <w:t>1576/2022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482ACC" w:rsidP="00482ACC" w:rsidRDefault="00482ACC">
      <w:pPr>
        <w:tabs>
          <w:tab w:val="left" w:pos="709"/>
        </w:tabs>
        <w:ind w:left="1416" w:hanging="707"/>
        <w:jc w:val="both"/>
      </w:pPr>
      <w:r>
        <w:t xml:space="preserve">PROM-OR d.o.o., OIB: 04622595899, </w:t>
      </w:r>
      <w:proofErr w:type="spellStart"/>
      <w:r>
        <w:t>Jazbinska</w:t>
      </w:r>
      <w:proofErr w:type="spellEnd"/>
      <w:r>
        <w:t xml:space="preserve"> 8,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6F725E" w:rsidRDefault="00942A2A">
      <w:pPr>
        <w:jc w:val="both"/>
      </w:pPr>
      <w:bookmarkStart w:name="_GoBack" w:id="0"/>
      <w:bookmarkEnd w:id="0"/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2AC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82AC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82AC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82AC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82AC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82AC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2A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2A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82AC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82AC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82AC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svibnja 2022.</izvorni_sadrzaj>
    <derivirana_varijabla naziv="DomainObject.Predmet.DatumIzradeOptuznogAkta_1">20. svibnja 2022.</derivirana_varijabla>
  </DomainObject.Predmet.DatumIzradeOptuznogAkta>
  <DomainObject.Predmet.DatumIzradeOptuznogAktaFormated>
    <izvorni_sadrzaj>20.5.2022.</izvorni_sadrzaj>
    <derivirana_varijabla naziv="DomainObject.Predmet.DatumIzradeOptuznogAktaFormated_1">20.5.2022.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St-1576/2022</izvorni_sadrzaj>
    <derivirana_varijabla naziv="DomainObject.Predmet.OznakaBroj_1">St-1576/2022</derivirana_varijabla>
  </DomainObject.Predmet.OznakaBroj>
  <DomainObject.Predmet.OznakaBrojOptuznogAkta>
    <izvorni_sadrzaj>04-06-22-2607</izvorni_sadrzaj>
    <derivirana_varijabla naziv="DomainObject.Predmet.OznakaBrojOptuznogAkta_1">04-06-22-2607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PROM-OR d.o.o.</izvorni_sadrzaj>
    <derivirana_varijabla naziv="DomainObject.Predmet.ProtustrankaFormated_1">  PROM-OR d.o.o.</derivirana_varijabla>
  </DomainObject.Predmet.ProtustrankaFormated>
  <DomainObject.Predmet.ProtustrankaFormatedOIB>
    <izvorni_sadrzaj>  PROM-OR d.o.o., OIB 04622595899</izvorni_sadrzaj>
    <derivirana_varijabla naziv="DomainObject.Predmet.ProtustrankaFormatedOIB_1">  PROM-OR d.o.o., OIB 04622595899</derivirana_varijabla>
  </DomainObject.Predmet.ProtustrankaFormatedOIB>
  <DomainObject.Predmet.ProtustrankaFormatedWithAdress>
    <izvorni_sadrzaj> PROM-OR d.o.o., Jazbinska 8, 10000 Zagreb</izvorni_sadrzaj>
    <derivirana_varijabla naziv="DomainObject.Predmet.ProtustrankaFormatedWithAdress_1"> PROM-OR d.o.o., Jazbinska 8, 10000 Zagreb</derivirana_varijabla>
  </DomainObject.Predmet.ProtustrankaFormatedWithAdress>
  <DomainObject.Predmet.ProtustrankaFormatedWithAdressOIB>
    <izvorni_sadrzaj> PROM-OR d.o.o., OIB 04622595899, Jazbinska 8, 10000 Zagreb</izvorni_sadrzaj>
    <derivirana_varijabla naziv="DomainObject.Predmet.ProtustrankaFormatedWithAdressOIB_1"> PROM-OR d.o.o., OIB 04622595899, Jazbinska 8, 10000 Zagreb</derivirana_varijabla>
  </DomainObject.Predmet.ProtustrankaFormatedWithAdressOIB>
  <DomainObject.Predmet.ProtustrankaWithAdress>
    <izvorni_sadrzaj>PROM-OR d.o.o. Jazbinska 8, 10000 Zagreb</izvorni_sadrzaj>
    <derivirana_varijabla naziv="DomainObject.Predmet.ProtustrankaWithAdress_1">PROM-OR d.o.o. Jazbinska 8, 10000 Zagreb</derivirana_varijabla>
  </DomainObject.Predmet.ProtustrankaWithAdress>
  <DomainObject.Predmet.ProtustrankaWithAdressOIB>
    <izvorni_sadrzaj>PROM-OR d.o.o., OIB 04622595899, Jazbinska 8, 10000 Zagreb</izvorni_sadrzaj>
    <derivirana_varijabla naziv="DomainObject.Predmet.ProtustrankaWithAdressOIB_1">PROM-OR d.o.o., OIB 04622595899, Jazbinska 8, 10000 Zagreb</derivirana_varijabla>
  </DomainObject.Predmet.ProtustrankaWithAdressOIB>
  <DomainObject.Predmet.ProtustrankaNazivFormated>
    <izvorni_sadrzaj>PROM-OR d.o.o.</izvorni_sadrzaj>
    <derivirana_varijabla naziv="DomainObject.Predmet.ProtustrankaNazivFormated_1">PROM-OR d.o.o.</derivirana_varijabla>
  </DomainObject.Predmet.ProtustrankaNazivFormated>
  <DomainObject.Predmet.ProtustrankaNazivFormatedOIB>
    <izvorni_sadrzaj>PROM-OR d.o.o., OIB 04622595899</izvorni_sadrzaj>
    <derivirana_varijabla naziv="DomainObject.Predmet.ProtustrankaNazivFormatedOIB_1">PROM-OR d.o.o., OIB 04622595899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PROM-OR d.o.o.</item>
    </izvorni_sadrzaj>
    <derivirana_varijabla naziv="DomainObject.Predmet.ProtuStrankaListFormated_1">
      <item>PROM-OR d.o.o.</item>
    </derivirana_varijabla>
  </DomainObject.Predmet.ProtuStrankaListFormated>
  <DomainObject.Predmet.ProtuStrankaListFormatedOIB>
    <izvorni_sadrzaj>
      <item>PROM-OR d.o.o., OIB 04622595899</item>
    </izvorni_sadrzaj>
    <derivirana_varijabla naziv="DomainObject.Predmet.ProtuStrankaListFormatedOIB_1">
      <item>PROM-OR d.o.o., OIB 04622595899</item>
    </derivirana_varijabla>
  </DomainObject.Predmet.ProtuStrankaListFormatedOIB>
  <DomainObject.Predmet.ProtuStrankaListFormatedWithAdress>
    <izvorni_sadrzaj>
      <item>PROM-OR d.o.o., Jazbinska 8, 10000 Zagreb</item>
    </izvorni_sadrzaj>
    <derivirana_varijabla naziv="DomainObject.Predmet.ProtuStrankaListFormatedWithAdress_1">
      <item>PROM-OR d.o.o., Jazbinska 8, 10000 Zagreb</item>
    </derivirana_varijabla>
  </DomainObject.Predmet.ProtuStrankaListFormatedWithAdress>
  <DomainObject.Predmet.ProtuStrankaListFormatedWithAdressOIB>
    <izvorni_sadrzaj>
      <item>PROM-OR d.o.o., OIB 04622595899, Jazbinska 8, 10000 Zagreb</item>
    </izvorni_sadrzaj>
    <derivirana_varijabla naziv="DomainObject.Predmet.ProtuStrankaListFormatedWithAdressOIB_1">
      <item>PROM-OR d.o.o., OIB 04622595899, Jazbinska 8, 10000 Zagreb</item>
    </derivirana_varijabla>
  </DomainObject.Predmet.ProtuStrankaListFormatedWithAdressOIB>
  <DomainObject.Predmet.ProtuStrankaListNazivFormated>
    <izvorni_sadrzaj>
      <item>PROM-OR d.o.o.</item>
    </izvorni_sadrzaj>
    <derivirana_varijabla naziv="DomainObject.Predmet.ProtuStrankaListNazivFormated_1">
      <item>PROM-OR d.o.o.</item>
    </derivirana_varijabla>
  </DomainObject.Predmet.ProtuStrankaListNazivFormated>
  <DomainObject.Predmet.ProtuStrankaListNazivFormatedOIB>
    <izvorni_sadrzaj>
      <item>PROM-OR d.o.o., OIB 04622595899</item>
    </izvorni_sadrzaj>
    <derivirana_varijabla naziv="DomainObject.Predmet.ProtuStrankaListNazivFormatedOIB_1">
      <item>PROM-OR d.o.o., OIB 04622595899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PROM-OR d.o.o.</izvorni_sadrzaj>
    <derivirana_varijabla naziv="DomainObject.Predmet.ProtustrankaIDrugi_1">PROM-OR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PROM-OR d.o.o., OIB 04622595899, Jazbinska 8, 10000 Zagreb</izvorni_sadrzaj>
    <derivirana_varijabla naziv="DomainObject.Predmet.ProtustrankaIDrugiAdressOIB_1">PROM-OR d.o.o., OIB 04622595899, Jazbinska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PROM-OR d.o.o.</item>
      <item>Financijska agencija</item>
    </izvorni_sadrzaj>
    <derivirana_varijabla naziv="DomainObject.Predmet.SudioniciListNaziv_1">
      <item>PROM-OR d.o.o.</item>
      <item>Financijska agencija</item>
    </derivirana_varijabla>
  </DomainObject.Predmet.SudioniciListNaziv>
  <DomainObject.Predmet.SudioniciListAdressOIB>
    <izvorni_sadrzaj>
      <item>PROM-OR d.o.o., OIB 04622595899, Jazbinska 8,10000 Zagreb</item>
      <item>Financijska agencija, OIB 85821130368, TRG SVIBANJSKIH ŽRTAVA 1995. 1,10000 Zagreb</item>
    </izvorni_sadrzaj>
    <derivirana_varijabla naziv="DomainObject.Predmet.SudioniciListAdressOIB_1">
      <item>PROM-OR d.o.o., OIB 04622595899, Jazbinska 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04622595899</item>
      <item>, OIB 85821130368</item>
    </izvorni_sadrzaj>
    <derivirana_varijabla naziv="DomainObject.Predmet.SudioniciListNazivOIB_1">
      <item>, OIB 04622595899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817</properties:Characters>
  <properties:Lines>46</properties:Lines>
  <properties:Paragraphs>25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